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44493" w14:textId="7CC59587" w:rsidR="00484687" w:rsidRPr="00BD6D36" w:rsidRDefault="00BD6D36" w:rsidP="008730A5">
      <w:pPr>
        <w:pStyle w:val="NoSpacing"/>
        <w:jc w:val="center"/>
        <w:rPr>
          <w:rFonts w:ascii="DM Sans" w:hAnsi="DM Sans" w:cs="Arial"/>
          <w:b/>
          <w:bCs/>
          <w:sz w:val="28"/>
          <w:szCs w:val="28"/>
          <w:u w:val="single"/>
        </w:rPr>
      </w:pPr>
      <w:r w:rsidRPr="00BD6D36">
        <w:rPr>
          <w:rFonts w:ascii="DM Sans" w:hAnsi="DM Sans" w:cs="Arial"/>
          <w:b/>
          <w:bCs/>
          <w:sz w:val="28"/>
          <w:szCs w:val="28"/>
          <w:u w:val="single"/>
        </w:rPr>
        <w:t xml:space="preserve">School Age Childcare </w:t>
      </w:r>
      <w:r w:rsidR="008D39D4" w:rsidRPr="00BD6D36">
        <w:rPr>
          <w:rFonts w:ascii="DM Sans" w:hAnsi="DM Sans" w:cs="Arial"/>
          <w:b/>
          <w:bCs/>
          <w:sz w:val="28"/>
          <w:szCs w:val="28"/>
          <w:u w:val="single"/>
        </w:rPr>
        <w:t>Survey</w:t>
      </w:r>
    </w:p>
    <w:p w14:paraId="3EE6F811" w14:textId="77777777" w:rsidR="003A54A1" w:rsidRPr="00A44AD6" w:rsidRDefault="003A54A1" w:rsidP="003A54A1">
      <w:pPr>
        <w:pStyle w:val="NoSpacing"/>
        <w:rPr>
          <w:rFonts w:ascii="Arial" w:hAnsi="Arial" w:cs="Arial"/>
          <w:sz w:val="24"/>
          <w:szCs w:val="24"/>
        </w:rPr>
      </w:pPr>
    </w:p>
    <w:p w14:paraId="0CD99377" w14:textId="7D5A0355" w:rsidR="00BD6D36" w:rsidRPr="00BD4F8D" w:rsidRDefault="00BD6D36" w:rsidP="00BD6D36">
      <w:pPr>
        <w:rPr>
          <w:rFonts w:ascii="DM Sans" w:hAnsi="DM Sans" w:cs="Arial"/>
          <w:sz w:val="24"/>
          <w:szCs w:val="24"/>
        </w:rPr>
      </w:pPr>
      <w:r w:rsidRPr="00BD4F8D">
        <w:rPr>
          <w:rFonts w:ascii="DM Sans" w:hAnsi="DM Sans" w:cs="Arial"/>
          <w:sz w:val="24"/>
          <w:szCs w:val="24"/>
        </w:rPr>
        <w:t>The need for childcare does not stop when children reach school-age, we know that families continue to need childcare before and after school, and during the school holidays. As a result, the D</w:t>
      </w:r>
      <w:r w:rsidR="00CF1014" w:rsidRPr="00BD4F8D">
        <w:rPr>
          <w:rFonts w:ascii="DM Sans" w:hAnsi="DM Sans" w:cs="Arial"/>
          <w:sz w:val="24"/>
          <w:szCs w:val="24"/>
        </w:rPr>
        <w:t xml:space="preserve">epartment </w:t>
      </w:r>
      <w:r w:rsidRPr="00BD4F8D">
        <w:rPr>
          <w:rFonts w:ascii="DM Sans" w:hAnsi="DM Sans" w:cs="Arial"/>
          <w:sz w:val="24"/>
          <w:szCs w:val="24"/>
        </w:rPr>
        <w:t>f</w:t>
      </w:r>
      <w:r w:rsidR="00CF1014" w:rsidRPr="00BD4F8D">
        <w:rPr>
          <w:rFonts w:ascii="DM Sans" w:hAnsi="DM Sans" w:cs="Arial"/>
          <w:sz w:val="24"/>
          <w:szCs w:val="24"/>
        </w:rPr>
        <w:t xml:space="preserve">or </w:t>
      </w:r>
      <w:r w:rsidRPr="00BD4F8D">
        <w:rPr>
          <w:rFonts w:ascii="DM Sans" w:hAnsi="DM Sans" w:cs="Arial"/>
          <w:sz w:val="24"/>
          <w:szCs w:val="24"/>
        </w:rPr>
        <w:t>E</w:t>
      </w:r>
      <w:r w:rsidR="00CF1014" w:rsidRPr="00BD4F8D">
        <w:rPr>
          <w:rFonts w:ascii="DM Sans" w:hAnsi="DM Sans" w:cs="Arial"/>
          <w:sz w:val="24"/>
          <w:szCs w:val="24"/>
        </w:rPr>
        <w:t>ducation</w:t>
      </w:r>
      <w:r w:rsidRPr="00BD4F8D">
        <w:rPr>
          <w:rFonts w:ascii="DM Sans" w:hAnsi="DM Sans" w:cs="Arial"/>
          <w:sz w:val="24"/>
          <w:szCs w:val="24"/>
        </w:rPr>
        <w:t xml:space="preserve"> is taking a strategic approach to the future of School Aged Childcare (SAC) which builds on the successes of programmes such as the National Wraparound Childcare programme, the Holidays Activities and Food programme (HAF) and the national rollout of the Free Breakfast Club programme, to ensure families are supported, year-round, by an outstanding SAC system.</w:t>
      </w:r>
    </w:p>
    <w:p w14:paraId="63CD2775" w14:textId="77777777" w:rsidR="00BD6D36" w:rsidRPr="00BD6D36" w:rsidRDefault="00BD6D36" w:rsidP="001367EC">
      <w:pPr>
        <w:rPr>
          <w:rFonts w:ascii="DM Sans" w:hAnsi="DM Sans" w:cs="Arial"/>
          <w:sz w:val="24"/>
          <w:szCs w:val="24"/>
        </w:rPr>
      </w:pPr>
    </w:p>
    <w:p w14:paraId="6272F838" w14:textId="103BB6C5" w:rsidR="00BD6D36" w:rsidRPr="00BD4F8D" w:rsidRDefault="001367EC" w:rsidP="001367EC">
      <w:pPr>
        <w:rPr>
          <w:rFonts w:ascii="DM Sans" w:hAnsi="DM Sans" w:cs="Arial"/>
          <w:sz w:val="24"/>
          <w:szCs w:val="24"/>
        </w:rPr>
      </w:pPr>
      <w:r w:rsidRPr="00BD4F8D">
        <w:rPr>
          <w:rFonts w:ascii="DM Sans" w:hAnsi="DM Sans" w:cs="Arial"/>
          <w:sz w:val="24"/>
          <w:szCs w:val="24"/>
        </w:rPr>
        <w:t xml:space="preserve">The Education People’s Early Years and Childcare Service is conducting a survey on behalf of Kent County Council, of parents and carers to determine </w:t>
      </w:r>
      <w:r w:rsidR="00BD6D36" w:rsidRPr="00BD4F8D">
        <w:rPr>
          <w:rFonts w:ascii="DM Sans" w:hAnsi="DM Sans" w:cs="Arial"/>
          <w:sz w:val="24"/>
          <w:szCs w:val="24"/>
        </w:rPr>
        <w:t xml:space="preserve">their term time and holiday childcare requirement for children aged </w:t>
      </w:r>
      <w:r w:rsidR="00CF1014" w:rsidRPr="00BD4F8D">
        <w:rPr>
          <w:rFonts w:ascii="DM Sans" w:hAnsi="DM Sans" w:cs="Arial"/>
          <w:sz w:val="24"/>
          <w:szCs w:val="24"/>
        </w:rPr>
        <w:t>0-14 and up to 18 for disabled children.</w:t>
      </w:r>
    </w:p>
    <w:p w14:paraId="53278386" w14:textId="77777777" w:rsidR="00BD6D36" w:rsidRPr="00BD4F8D" w:rsidRDefault="00BD6D36" w:rsidP="001367EC">
      <w:pPr>
        <w:rPr>
          <w:rFonts w:ascii="DM Sans" w:hAnsi="DM Sans" w:cs="Arial"/>
          <w:sz w:val="24"/>
          <w:szCs w:val="24"/>
        </w:rPr>
      </w:pPr>
    </w:p>
    <w:p w14:paraId="52F12B11" w14:textId="2BDF9E27" w:rsidR="001367EC" w:rsidRPr="00BD4F8D" w:rsidRDefault="001367EC" w:rsidP="001367EC">
      <w:pPr>
        <w:rPr>
          <w:rFonts w:ascii="DM Sans" w:hAnsi="DM Sans" w:cs="Arial"/>
          <w:sz w:val="24"/>
          <w:szCs w:val="24"/>
        </w:rPr>
      </w:pPr>
      <w:r w:rsidRPr="00BD4F8D">
        <w:rPr>
          <w:rFonts w:ascii="DM Sans" w:hAnsi="DM Sans" w:cs="Arial"/>
          <w:sz w:val="24"/>
          <w:szCs w:val="24"/>
        </w:rPr>
        <w:t>The information will help us assess if there are any gaps in provision and how best to meet the needs of all families. Please find below the link and QR Code</w:t>
      </w:r>
      <w:r w:rsidR="004F6A0C" w:rsidRPr="00BD4F8D">
        <w:rPr>
          <w:rFonts w:ascii="DM Sans" w:hAnsi="DM Sans" w:cs="Arial"/>
          <w:sz w:val="24"/>
          <w:szCs w:val="24"/>
        </w:rPr>
        <w:t>.</w:t>
      </w:r>
      <w:r w:rsidRPr="00BD4F8D">
        <w:rPr>
          <w:rFonts w:ascii="DM Sans" w:hAnsi="DM Sans" w:cs="Arial"/>
          <w:sz w:val="24"/>
          <w:szCs w:val="24"/>
        </w:rPr>
        <w:t xml:space="preserve"> </w:t>
      </w:r>
      <w:r w:rsidR="004F6A0C" w:rsidRPr="00BD4F8D">
        <w:rPr>
          <w:rFonts w:ascii="DM Sans" w:hAnsi="DM Sans" w:cs="Arial"/>
          <w:sz w:val="24"/>
          <w:szCs w:val="24"/>
        </w:rPr>
        <w:t>W</w:t>
      </w:r>
      <w:r w:rsidRPr="00BD4F8D">
        <w:rPr>
          <w:rFonts w:ascii="DM Sans" w:hAnsi="DM Sans" w:cs="Arial"/>
          <w:sz w:val="24"/>
          <w:szCs w:val="24"/>
        </w:rPr>
        <w:t xml:space="preserve">e would be very grateful if you could please complete by </w:t>
      </w:r>
      <w:r w:rsidR="00CF1014" w:rsidRPr="00BD4F8D">
        <w:rPr>
          <w:rFonts w:ascii="DM Sans" w:hAnsi="DM Sans" w:cs="Arial"/>
          <w:sz w:val="24"/>
          <w:szCs w:val="24"/>
        </w:rPr>
        <w:t>17 July 2026.</w:t>
      </w:r>
      <w:r w:rsidRPr="00BD4F8D">
        <w:rPr>
          <w:rFonts w:ascii="DM Sans" w:hAnsi="DM Sans" w:cs="Arial"/>
          <w:sz w:val="24"/>
          <w:szCs w:val="24"/>
        </w:rPr>
        <w:t xml:space="preserve"> </w:t>
      </w:r>
    </w:p>
    <w:p w14:paraId="2EAF1361" w14:textId="77777777" w:rsidR="003C70E8" w:rsidRPr="00A44AD6" w:rsidRDefault="003C70E8" w:rsidP="001367EC">
      <w:pPr>
        <w:rPr>
          <w:rFonts w:ascii="Arial" w:hAnsi="Arial" w:cs="Arial"/>
          <w:sz w:val="24"/>
          <w:szCs w:val="24"/>
        </w:rPr>
      </w:pPr>
    </w:p>
    <w:p w14:paraId="159DD596" w14:textId="77777777" w:rsidR="00BD4F8D" w:rsidRPr="00BD4F8D" w:rsidRDefault="00BD4F8D" w:rsidP="00BD4F8D">
      <w:pPr>
        <w:rPr>
          <w:rFonts w:ascii="DM Sans" w:eastAsia="Times New Roman" w:hAnsi="DM Sans" w:cs="Aptos"/>
          <w:sz w:val="24"/>
          <w:szCs w:val="24"/>
          <w:lang w:eastAsia="en-GB"/>
        </w:rPr>
      </w:pPr>
      <w:hyperlink r:id="rId8" w:history="1">
        <w:r w:rsidRPr="00BD4F8D">
          <w:rPr>
            <w:rStyle w:val="SmartLink"/>
            <w:rFonts w:ascii="DM Sans" w:eastAsia="Times New Roman" w:hAnsi="DM Sans" w:cs="Aptos"/>
            <w:sz w:val="24"/>
            <w:szCs w:val="24"/>
            <w:lang w:eastAsia="en-GB"/>
          </w:rPr>
          <w:t>Parent and Carers School Age Childcare Survey – Fill in form</w:t>
        </w:r>
      </w:hyperlink>
    </w:p>
    <w:p w14:paraId="3AE0FD1B" w14:textId="77777777" w:rsidR="003C70E8" w:rsidRPr="00A44AD6" w:rsidRDefault="003C70E8" w:rsidP="003C70E8">
      <w:pPr>
        <w:rPr>
          <w:rFonts w:ascii="Arial" w:hAnsi="Arial" w:cs="Arial"/>
          <w:sz w:val="24"/>
          <w:szCs w:val="24"/>
        </w:rPr>
      </w:pPr>
    </w:p>
    <w:p w14:paraId="5EBAD8A9" w14:textId="2E7EC36A" w:rsidR="003C70E8" w:rsidRDefault="00BD4F8D" w:rsidP="003A54A1">
      <w:pPr>
        <w:spacing w:after="200" w:line="276" w:lineRule="auto"/>
        <w:rPr>
          <w:rFonts w:ascii="Arial" w:eastAsiaTheme="minorEastAsia" w:hAnsi="Arial" w:cs="Arial"/>
          <w:kern w:val="24"/>
          <w:sz w:val="24"/>
          <w:szCs w:val="24"/>
        </w:rPr>
      </w:pPr>
      <w:r>
        <w:rPr>
          <w:rFonts w:eastAsia="Times New Roman"/>
          <w:noProof/>
        </w:rPr>
        <w:drawing>
          <wp:inline distT="0" distB="0" distL="0" distR="0" wp14:anchorId="501B7EAA" wp14:editId="49D732B3">
            <wp:extent cx="1691640" cy="1691640"/>
            <wp:effectExtent l="0" t="0" r="3810" b="3810"/>
            <wp:docPr id="516656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691640" cy="1691640"/>
                    </a:xfrm>
                    <a:prstGeom prst="rect">
                      <a:avLst/>
                    </a:prstGeom>
                    <a:noFill/>
                    <a:ln>
                      <a:noFill/>
                    </a:ln>
                  </pic:spPr>
                </pic:pic>
              </a:graphicData>
            </a:graphic>
          </wp:inline>
        </w:drawing>
      </w:r>
    </w:p>
    <w:p w14:paraId="1E716D97" w14:textId="69E837EF" w:rsidR="003C70E8" w:rsidRDefault="003C70E8" w:rsidP="003A54A1">
      <w:pPr>
        <w:spacing w:after="200" w:line="276" w:lineRule="auto"/>
        <w:rPr>
          <w:rFonts w:ascii="Arial" w:eastAsiaTheme="minorEastAsia" w:hAnsi="Arial" w:cs="Arial"/>
          <w:kern w:val="24"/>
          <w:sz w:val="24"/>
          <w:szCs w:val="24"/>
        </w:rPr>
      </w:pPr>
    </w:p>
    <w:p w14:paraId="6D9D0E14" w14:textId="77777777" w:rsidR="001367EC" w:rsidRPr="00090F6D" w:rsidRDefault="001367EC" w:rsidP="003A54A1">
      <w:pPr>
        <w:spacing w:after="200" w:line="276" w:lineRule="auto"/>
        <w:rPr>
          <w:rFonts w:ascii="Arial" w:eastAsia="Calibri" w:hAnsi="Arial" w:cs="Arial"/>
          <w:kern w:val="24"/>
          <w:sz w:val="24"/>
          <w:szCs w:val="24"/>
        </w:rPr>
      </w:pPr>
    </w:p>
    <w:p w14:paraId="0FD62019" w14:textId="77777777" w:rsidR="003A54A1" w:rsidRPr="009366DF" w:rsidRDefault="003A54A1" w:rsidP="003A54A1">
      <w:pPr>
        <w:pStyle w:val="NoSpacing"/>
        <w:rPr>
          <w:rFonts w:ascii="DM Sans" w:hAnsi="DM Sans" w:cs="Arial"/>
          <w:sz w:val="24"/>
          <w:szCs w:val="24"/>
        </w:rPr>
      </w:pPr>
    </w:p>
    <w:sectPr w:rsidR="003A54A1" w:rsidRPr="00936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61D87"/>
    <w:multiLevelType w:val="hybridMultilevel"/>
    <w:tmpl w:val="18AA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197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4A1"/>
    <w:rsid w:val="0004775E"/>
    <w:rsid w:val="00084FC3"/>
    <w:rsid w:val="00090F6D"/>
    <w:rsid w:val="000F4D30"/>
    <w:rsid w:val="001367EC"/>
    <w:rsid w:val="001751FA"/>
    <w:rsid w:val="001A2054"/>
    <w:rsid w:val="00360A6A"/>
    <w:rsid w:val="003A54A1"/>
    <w:rsid w:val="003C70E8"/>
    <w:rsid w:val="003F36BB"/>
    <w:rsid w:val="0040130E"/>
    <w:rsid w:val="00484687"/>
    <w:rsid w:val="004B5B3B"/>
    <w:rsid w:val="004C42CA"/>
    <w:rsid w:val="004F6A0C"/>
    <w:rsid w:val="005C1A45"/>
    <w:rsid w:val="005E6B29"/>
    <w:rsid w:val="00621B44"/>
    <w:rsid w:val="0063488A"/>
    <w:rsid w:val="0063779C"/>
    <w:rsid w:val="00651A9E"/>
    <w:rsid w:val="00716147"/>
    <w:rsid w:val="0073791C"/>
    <w:rsid w:val="008730A5"/>
    <w:rsid w:val="00883832"/>
    <w:rsid w:val="008915CE"/>
    <w:rsid w:val="008B512E"/>
    <w:rsid w:val="008D39D4"/>
    <w:rsid w:val="008D5743"/>
    <w:rsid w:val="00901AB6"/>
    <w:rsid w:val="00917233"/>
    <w:rsid w:val="009366DF"/>
    <w:rsid w:val="009A05B9"/>
    <w:rsid w:val="00A0585B"/>
    <w:rsid w:val="00A44AD6"/>
    <w:rsid w:val="00AA0A66"/>
    <w:rsid w:val="00AD2D8C"/>
    <w:rsid w:val="00B2178A"/>
    <w:rsid w:val="00B42783"/>
    <w:rsid w:val="00BC088F"/>
    <w:rsid w:val="00BD2647"/>
    <w:rsid w:val="00BD4F8D"/>
    <w:rsid w:val="00BD6D36"/>
    <w:rsid w:val="00C533FC"/>
    <w:rsid w:val="00CB6E8C"/>
    <w:rsid w:val="00CC3E74"/>
    <w:rsid w:val="00CF1014"/>
    <w:rsid w:val="00D93F2D"/>
    <w:rsid w:val="00DD16B4"/>
    <w:rsid w:val="00DD61D4"/>
    <w:rsid w:val="00E76DF4"/>
    <w:rsid w:val="00EB2014"/>
    <w:rsid w:val="00F374D9"/>
    <w:rsid w:val="00F7478C"/>
    <w:rsid w:val="00F94F43"/>
    <w:rsid w:val="00FC085B"/>
    <w:rsid w:val="00FC6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BC9E0"/>
  <w15:chartTrackingRefBased/>
  <w15:docId w15:val="{999900D2-FBDC-462B-B5F5-F0C69D9F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4A1"/>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3A5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4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4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4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4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5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4A1"/>
    <w:rPr>
      <w:rFonts w:eastAsiaTheme="majorEastAsia" w:cstheme="majorBidi"/>
      <w:color w:val="272727" w:themeColor="text1" w:themeTint="D8"/>
    </w:rPr>
  </w:style>
  <w:style w:type="paragraph" w:styleId="Title">
    <w:name w:val="Title"/>
    <w:basedOn w:val="Normal"/>
    <w:next w:val="Normal"/>
    <w:link w:val="TitleChar"/>
    <w:uiPriority w:val="10"/>
    <w:qFormat/>
    <w:rsid w:val="003A54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4A1"/>
    <w:pPr>
      <w:spacing w:before="160"/>
      <w:jc w:val="center"/>
    </w:pPr>
    <w:rPr>
      <w:i/>
      <w:iCs/>
      <w:color w:val="404040" w:themeColor="text1" w:themeTint="BF"/>
    </w:rPr>
  </w:style>
  <w:style w:type="character" w:customStyle="1" w:styleId="QuoteChar">
    <w:name w:val="Quote Char"/>
    <w:basedOn w:val="DefaultParagraphFont"/>
    <w:link w:val="Quote"/>
    <w:uiPriority w:val="29"/>
    <w:rsid w:val="003A54A1"/>
    <w:rPr>
      <w:i/>
      <w:iCs/>
      <w:color w:val="404040" w:themeColor="text1" w:themeTint="BF"/>
    </w:rPr>
  </w:style>
  <w:style w:type="paragraph" w:styleId="ListParagraph">
    <w:name w:val="List Paragraph"/>
    <w:basedOn w:val="Normal"/>
    <w:uiPriority w:val="34"/>
    <w:qFormat/>
    <w:rsid w:val="003A54A1"/>
    <w:pPr>
      <w:ind w:left="720"/>
      <w:contextualSpacing/>
    </w:pPr>
  </w:style>
  <w:style w:type="character" w:styleId="IntenseEmphasis">
    <w:name w:val="Intense Emphasis"/>
    <w:basedOn w:val="DefaultParagraphFont"/>
    <w:uiPriority w:val="21"/>
    <w:qFormat/>
    <w:rsid w:val="003A54A1"/>
    <w:rPr>
      <w:i/>
      <w:iCs/>
      <w:color w:val="0F4761" w:themeColor="accent1" w:themeShade="BF"/>
    </w:rPr>
  </w:style>
  <w:style w:type="paragraph" w:styleId="IntenseQuote">
    <w:name w:val="Intense Quote"/>
    <w:basedOn w:val="Normal"/>
    <w:next w:val="Normal"/>
    <w:link w:val="IntenseQuoteChar"/>
    <w:uiPriority w:val="30"/>
    <w:qFormat/>
    <w:rsid w:val="003A5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4A1"/>
    <w:rPr>
      <w:i/>
      <w:iCs/>
      <w:color w:val="0F4761" w:themeColor="accent1" w:themeShade="BF"/>
    </w:rPr>
  </w:style>
  <w:style w:type="character" w:styleId="IntenseReference">
    <w:name w:val="Intense Reference"/>
    <w:basedOn w:val="DefaultParagraphFont"/>
    <w:uiPriority w:val="32"/>
    <w:qFormat/>
    <w:rsid w:val="003A54A1"/>
    <w:rPr>
      <w:b/>
      <w:bCs/>
      <w:smallCaps/>
      <w:color w:val="0F4761" w:themeColor="accent1" w:themeShade="BF"/>
      <w:spacing w:val="5"/>
    </w:rPr>
  </w:style>
  <w:style w:type="paragraph" w:styleId="NoSpacing">
    <w:name w:val="No Spacing"/>
    <w:uiPriority w:val="1"/>
    <w:qFormat/>
    <w:rsid w:val="003A54A1"/>
    <w:pPr>
      <w:spacing w:after="0" w:line="240" w:lineRule="auto"/>
    </w:pPr>
  </w:style>
  <w:style w:type="paragraph" w:styleId="NormalWeb">
    <w:name w:val="Normal (Web)"/>
    <w:basedOn w:val="Normal"/>
    <w:uiPriority w:val="99"/>
    <w:unhideWhenUsed/>
    <w:rsid w:val="003A54A1"/>
    <w:pPr>
      <w:spacing w:before="100" w:beforeAutospacing="1" w:after="100" w:afterAutospacing="1"/>
    </w:pPr>
    <w:rPr>
      <w:rFonts w:ascii="Times New Roman" w:eastAsia="Calibri" w:hAnsi="Times New Roman" w:cs="Times New Roman"/>
      <w:sz w:val="24"/>
      <w:szCs w:val="24"/>
      <w:lang w:eastAsia="en-GB"/>
    </w:rPr>
  </w:style>
  <w:style w:type="character" w:styleId="Hyperlink">
    <w:name w:val="Hyperlink"/>
    <w:basedOn w:val="DefaultParagraphFont"/>
    <w:uiPriority w:val="99"/>
    <w:semiHidden/>
    <w:unhideWhenUsed/>
    <w:rsid w:val="003C70E8"/>
    <w:rPr>
      <w:color w:val="467886" w:themeColor="hyperlink"/>
      <w:u w:val="single"/>
    </w:rPr>
  </w:style>
  <w:style w:type="character" w:styleId="SmartLink">
    <w:name w:val="Smart Link"/>
    <w:basedOn w:val="DefaultParagraphFont"/>
    <w:uiPriority w:val="99"/>
    <w:semiHidden/>
    <w:unhideWhenUsed/>
    <w:rsid w:val="00BD4F8D"/>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089393">
      <w:bodyDiv w:val="1"/>
      <w:marLeft w:val="0"/>
      <w:marRight w:val="0"/>
      <w:marTop w:val="0"/>
      <w:marBottom w:val="0"/>
      <w:divBdr>
        <w:top w:val="none" w:sz="0" w:space="0" w:color="auto"/>
        <w:left w:val="none" w:sz="0" w:space="0" w:color="auto"/>
        <w:bottom w:val="none" w:sz="0" w:space="0" w:color="auto"/>
        <w:right w:val="none" w:sz="0" w:space="0" w:color="auto"/>
      </w:divBdr>
    </w:div>
    <w:div w:id="1215779026">
      <w:bodyDiv w:val="1"/>
      <w:marLeft w:val="0"/>
      <w:marRight w:val="0"/>
      <w:marTop w:val="0"/>
      <w:marBottom w:val="0"/>
      <w:divBdr>
        <w:top w:val="none" w:sz="0" w:space="0" w:color="auto"/>
        <w:left w:val="none" w:sz="0" w:space="0" w:color="auto"/>
        <w:bottom w:val="none" w:sz="0" w:space="0" w:color="auto"/>
        <w:right w:val="none" w:sz="0" w:space="0" w:color="auto"/>
      </w:divBdr>
    </w:div>
    <w:div w:id="148531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cloud.microsoft/Pages/ResponsePage.aspx?id=DaJTMjXH_kuotz5qs39fkPRmb32Rn2NAratfkhIVZfxUQ0VXWFlSVEZJOTRFWThDOU45REdWRlo1NS4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cid:1a60eb21-30a6-4db5-a5d3-c409565708e8" TargetMode="Externa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B8543EFDE104B8FB8D6A43AFD71FB" ma:contentTypeVersion="18" ma:contentTypeDescription="Create a new document." ma:contentTypeScope="" ma:versionID="db2ce5e0dcde61c897da9b2e14586f4c">
  <xsd:schema xmlns:xsd="http://www.w3.org/2001/XMLSchema" xmlns:xs="http://www.w3.org/2001/XMLSchema" xmlns:p="http://schemas.microsoft.com/office/2006/metadata/properties" xmlns:ns2="4b65fd19-8743-4bd1-8234-e1ecce0c91fa" xmlns:ns3="5ede483a-cd6c-4751-9799-30241c40bdc9" xmlns:ns4="e2694e41-9803-49aa-9d31-d63cf493d710" xmlns:ns5="62865ea8-f116-406c-9840-b9098c6aa2bd" targetNamespace="http://schemas.microsoft.com/office/2006/metadata/properties" ma:root="true" ma:fieldsID="ae7c772b78945ac08547fe1bb394567b" ns2:_="" ns3:_="" ns4:_="" ns5:_="">
    <xsd:import namespace="4b65fd19-8743-4bd1-8234-e1ecce0c91fa"/>
    <xsd:import namespace="5ede483a-cd6c-4751-9799-30241c40bdc9"/>
    <xsd:import namespace="e2694e41-9803-49aa-9d31-d63cf493d710"/>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4:SharedWithDetails" minOccurs="0"/>
                <xsd:element ref="ns2:MediaServiceAutoKeyPoints" minOccurs="0"/>
                <xsd:element ref="ns2:MediaServiceKeyPoints" minOccurs="0"/>
                <xsd:element ref="ns2:MediaLengthInSeconds" minOccurs="0"/>
                <xsd:element ref="ns2:lcf76f155ced4ddcb4097134ff3c332f" minOccurs="0"/>
                <xsd:element ref="ns5: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5fd19-8743-4bd1-8234-e1ecce0c9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e483a-cd6c-4751-9799-30241c40bdc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694e41-9803-49aa-9d31-d63cf493d710"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4b65fd19-8743-4bd1-8234-e1ecce0c91f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062BB8-9684-4897-8E49-E87174828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5fd19-8743-4bd1-8234-e1ecce0c91fa"/>
    <ds:schemaRef ds:uri="5ede483a-cd6c-4751-9799-30241c40bdc9"/>
    <ds:schemaRef ds:uri="e2694e41-9803-49aa-9d31-d63cf493d710"/>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9B6C9F-0681-4306-B0F8-2BC40BA75D20}">
  <ds:schemaRefs>
    <ds:schemaRef ds:uri="http://schemas.microsoft.com/sharepoint/v3/contenttype/forms"/>
  </ds:schemaRefs>
</ds:datastoreItem>
</file>

<file path=customXml/itemProps3.xml><?xml version="1.0" encoding="utf-8"?>
<ds:datastoreItem xmlns:ds="http://schemas.openxmlformats.org/officeDocument/2006/customXml" ds:itemID="{EDD7963D-CB8A-4106-B07F-AE4A6CD94F3E}">
  <ds:schemaRefs>
    <ds:schemaRef ds:uri="http://schemas.microsoft.com/office/2006/metadata/properties"/>
    <ds:schemaRef ds:uri="http://schemas.microsoft.com/office/infopath/2007/PartnerControls"/>
    <ds:schemaRef ds:uri="62865ea8-f116-406c-9840-b9098c6aa2bd"/>
    <ds:schemaRef ds:uri="4b65fd19-8743-4bd1-8234-e1ecce0c91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 - TEP</dc:creator>
  <cp:keywords/>
  <dc:description/>
  <cp:lastModifiedBy>Robert Veale - CY EDSEN</cp:lastModifiedBy>
  <cp:revision>2</cp:revision>
  <dcterms:created xsi:type="dcterms:W3CDTF">2026-06-08T14:41:00Z</dcterms:created>
  <dcterms:modified xsi:type="dcterms:W3CDTF">2026-06-08T14:41:00Z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0x010100080B8543EFDE104B8FB8D6A43AFD71FB</vt:lpwstr>
  </property>
  <property fmtid="{D5CDD505-2E9C-101B-9397-08002B2CF9AE}" pid="3" name="MediaServiceImageTags">
    <vt:lpwstr/>
  </property>
</Properties>
</file>